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baseline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黑体" w:hAnsi="黑体" w:eastAsia="黑体" w:cs="宋体"/>
          <w:color w:val="000000"/>
          <w:kern w:val="0"/>
          <w:sz w:val="29"/>
          <w:szCs w:val="29"/>
        </w:rPr>
        <w:t>附件：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pacing w:val="-6"/>
          <w:sz w:val="44"/>
        </w:rPr>
      </w:pPr>
      <w:r>
        <w:rPr>
          <w:rFonts w:hint="eastAsia" w:ascii="方正小标宋简体" w:eastAsia="方正小标宋简体"/>
          <w:spacing w:val="-6"/>
          <w:sz w:val="44"/>
        </w:rPr>
        <w:t>2020年度三明市专家“一带一”培养情况及成果汇总表</w:t>
      </w:r>
    </w:p>
    <w:tbl>
      <w:tblPr>
        <w:tblStyle w:val="5"/>
        <w:tblW w:w="15144" w:type="dxa"/>
        <w:tblInd w:w="-83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686"/>
        <w:gridCol w:w="698"/>
        <w:gridCol w:w="961"/>
        <w:gridCol w:w="1329"/>
        <w:gridCol w:w="520"/>
        <w:gridCol w:w="520"/>
        <w:gridCol w:w="456"/>
        <w:gridCol w:w="760"/>
        <w:gridCol w:w="480"/>
        <w:gridCol w:w="480"/>
        <w:gridCol w:w="520"/>
        <w:gridCol w:w="696"/>
        <w:gridCol w:w="460"/>
        <w:gridCol w:w="782"/>
        <w:gridCol w:w="560"/>
        <w:gridCol w:w="500"/>
        <w:gridCol w:w="500"/>
        <w:gridCol w:w="800"/>
        <w:gridCol w:w="580"/>
        <w:gridCol w:w="500"/>
        <w:gridCol w:w="480"/>
        <w:gridCol w:w="580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4"/>
                <w:szCs w:val="24"/>
              </w:rPr>
              <w:t>专家姓名</w:t>
            </w:r>
          </w:p>
        </w:tc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人才类别</w:t>
            </w:r>
          </w:p>
        </w:tc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3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“一带一”科研项目</w:t>
            </w:r>
          </w:p>
        </w:tc>
        <w:tc>
          <w:tcPr>
            <w:tcW w:w="22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4"/>
                <w:szCs w:val="24"/>
              </w:rPr>
              <w:t>完成项目课题情况（项）</w:t>
            </w: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4"/>
                <w:szCs w:val="24"/>
              </w:rPr>
              <w:t>获得科技进步奖励情况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4"/>
                <w:szCs w:val="24"/>
              </w:rPr>
              <w:t>论文发表（专利）情况（篇）</w:t>
            </w:r>
          </w:p>
        </w:tc>
        <w:tc>
          <w:tcPr>
            <w:tcW w:w="61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4"/>
                <w:szCs w:val="24"/>
              </w:rPr>
              <w:t>“一带一”培养后备人才工作情况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4"/>
                <w:szCs w:val="24"/>
              </w:rPr>
              <w:t>省级</w:t>
            </w:r>
          </w:p>
        </w:tc>
        <w:tc>
          <w:tcPr>
            <w:tcW w:w="4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4"/>
                <w:szCs w:val="24"/>
              </w:rPr>
              <w:t>市级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4"/>
                <w:szCs w:val="24"/>
              </w:rPr>
              <w:t>经济效益（万元）</w:t>
            </w:r>
          </w:p>
        </w:tc>
        <w:tc>
          <w:tcPr>
            <w:tcW w:w="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4"/>
                <w:szCs w:val="24"/>
              </w:rPr>
              <w:t>省级</w:t>
            </w:r>
          </w:p>
        </w:tc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4"/>
                <w:szCs w:val="24"/>
              </w:rPr>
              <w:t>市级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4"/>
                <w:szCs w:val="24"/>
              </w:rPr>
              <w:t>省级</w:t>
            </w:r>
          </w:p>
        </w:tc>
        <w:tc>
          <w:tcPr>
            <w:tcW w:w="7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4"/>
                <w:szCs w:val="24"/>
              </w:rPr>
              <w:t>培养对象姓名</w:t>
            </w:r>
          </w:p>
        </w:tc>
        <w:tc>
          <w:tcPr>
            <w:tcW w:w="2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4"/>
                <w:szCs w:val="24"/>
              </w:rPr>
              <w:t>培养对象完成项目课题情况（项）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4"/>
                <w:szCs w:val="24"/>
              </w:rPr>
              <w:t>培养对象获得科技进步奖励情况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4"/>
                <w:szCs w:val="24"/>
              </w:rPr>
              <w:t>培养对象论文发表（专利）情况（篇）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4"/>
                <w:szCs w:val="24"/>
              </w:rPr>
              <w:t>省级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4"/>
                <w:szCs w:val="24"/>
              </w:rPr>
              <w:t>市级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4"/>
                <w:szCs w:val="24"/>
              </w:rPr>
              <w:t>经济效益（万元）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4"/>
                <w:szCs w:val="24"/>
              </w:rPr>
              <w:t>省级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4"/>
                <w:szCs w:val="24"/>
              </w:rPr>
              <w:t>市级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4"/>
                <w:szCs w:val="24"/>
              </w:rPr>
              <w:t>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高浩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省海纳百川人选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三明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学院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国家重大研发计划“高可靠核电循环泵用齿轮箱关键技术研究与示范应用”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65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SCI论文1篇，专利5项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吴龙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SCI论文3篇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潘玉腾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福建省宣传文化系统第一批“四个一批”理论人才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三明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学院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新时代革命文化的育人价值及其实现路径研究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74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南大核心1篇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欧阳秀敏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15万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79"/>
    <w:rsid w:val="00623879"/>
    <w:rsid w:val="00A411CB"/>
    <w:rsid w:val="00E97717"/>
    <w:rsid w:val="5882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标题 1 字符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9">
    <w:name w:val="arti_meta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arti_update"/>
    <w:basedOn w:val="6"/>
    <w:uiPriority w:val="0"/>
  </w:style>
  <w:style w:type="character" w:customStyle="1" w:styleId="11">
    <w:name w:val="arti_views"/>
    <w:basedOn w:val="6"/>
    <w:uiPriority w:val="0"/>
  </w:style>
  <w:style w:type="character" w:customStyle="1" w:styleId="12">
    <w:name w:val="wp_visitcount"/>
    <w:basedOn w:val="6"/>
    <w:uiPriority w:val="0"/>
  </w:style>
  <w:style w:type="character" w:customStyle="1" w:styleId="13">
    <w:name w:val="批注框文本 字符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3</Pages>
  <Words>145</Words>
  <Characters>831</Characters>
  <Lines>6</Lines>
  <Paragraphs>1</Paragraphs>
  <TotalTime>12</TotalTime>
  <ScaleCrop>false</ScaleCrop>
  <LinksUpToDate>false</LinksUpToDate>
  <CharactersWithSpaces>975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2021-03-18T06:44:00Z</dcterms:created>
  <dc:creator>Administrator</dc:creator>
  <cp:lastModifiedBy>Administrator</cp:lastModifiedBy>
  <cp:lastPrinted>2021-03-18T06:57:00Z</cp:lastPrinted>
  <dcterms:modified xsi:type="dcterms:W3CDTF">2021-03-18T07:49:51Z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